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37D" w:rsidRDefault="00F13CCB" w:rsidP="00F13CCB">
      <w:pPr>
        <w:pStyle w:val="40"/>
        <w:shd w:val="clear" w:color="auto" w:fill="auto"/>
        <w:spacing w:line="240" w:lineRule="auto"/>
        <w:contextualSpacing/>
        <w:jc w:val="right"/>
      </w:pPr>
      <w:r>
        <w:t>Приложение № 1</w:t>
      </w:r>
    </w:p>
    <w:p w:rsidR="00F5137D" w:rsidRDefault="00F13CCB" w:rsidP="00F13CCB">
      <w:pPr>
        <w:pStyle w:val="40"/>
        <w:shd w:val="clear" w:color="auto" w:fill="auto"/>
        <w:spacing w:line="240" w:lineRule="auto"/>
        <w:contextualSpacing/>
        <w:jc w:val="right"/>
      </w:pPr>
      <w:r>
        <w:t>к постановлению администрации города</w:t>
      </w:r>
    </w:p>
    <w:p w:rsidR="00F5137D" w:rsidRPr="00F13CCB" w:rsidRDefault="00F13CCB" w:rsidP="00F13CCB">
      <w:pPr>
        <w:pStyle w:val="220"/>
        <w:keepNext/>
        <w:keepLines/>
        <w:shd w:val="clear" w:color="auto" w:fill="auto"/>
        <w:tabs>
          <w:tab w:val="left" w:pos="8961"/>
        </w:tabs>
        <w:spacing w:after="82" w:line="240" w:lineRule="auto"/>
        <w:contextualSpacing/>
        <w:jc w:val="right"/>
        <w:rPr>
          <w:sz w:val="16"/>
          <w:szCs w:val="16"/>
          <w:lang w:val="ru-RU"/>
        </w:rPr>
      </w:pPr>
      <w:bookmarkStart w:id="0" w:name="bookmark0"/>
      <w:r w:rsidRPr="00F13CCB">
        <w:rPr>
          <w:sz w:val="16"/>
          <w:szCs w:val="16"/>
        </w:rPr>
        <w:t>от</w:t>
      </w:r>
      <w:r w:rsidRPr="00F13CCB">
        <w:rPr>
          <w:rStyle w:val="226pt"/>
          <w:sz w:val="16"/>
          <w:szCs w:val="16"/>
        </w:rPr>
        <w:t xml:space="preserve"> </w:t>
      </w:r>
      <w:r w:rsidRPr="00F13CCB">
        <w:rPr>
          <w:rStyle w:val="226pt"/>
          <w:sz w:val="16"/>
          <w:szCs w:val="16"/>
          <w:lang w:val="ru-RU"/>
        </w:rPr>
        <w:t>30.09.2014</w:t>
      </w:r>
      <w:r w:rsidRPr="00F13CCB">
        <w:rPr>
          <w:sz w:val="16"/>
          <w:szCs w:val="16"/>
        </w:rPr>
        <w:t xml:space="preserve"> №</w:t>
      </w:r>
      <w:bookmarkEnd w:id="0"/>
      <w:r w:rsidRPr="00F13CCB">
        <w:rPr>
          <w:sz w:val="16"/>
          <w:szCs w:val="16"/>
          <w:lang w:val="ru-RU"/>
        </w:rPr>
        <w:t>1824-п</w:t>
      </w:r>
    </w:p>
    <w:p w:rsidR="00F5137D" w:rsidRDefault="00F13CCB" w:rsidP="00F13CCB">
      <w:pPr>
        <w:pStyle w:val="20"/>
        <w:keepNext/>
        <w:keepLines/>
        <w:shd w:val="clear" w:color="auto" w:fill="auto"/>
        <w:spacing w:before="0" w:after="30" w:line="240" w:lineRule="auto"/>
        <w:contextualSpacing/>
        <w:jc w:val="center"/>
      </w:pPr>
      <w:bookmarkStart w:id="1" w:name="bookmark1"/>
      <w:r>
        <w:t xml:space="preserve">Распределение планируемых расходов за счет средств бюджета города по мероприятиям и подпрограммам </w:t>
      </w:r>
      <w:proofErr w:type="gramStart"/>
      <w:r>
        <w:t>муниципальной</w:t>
      </w:r>
      <w:bookmarkEnd w:id="1"/>
      <w:proofErr w:type="gramEnd"/>
    </w:p>
    <w:p w:rsidR="00F5137D" w:rsidRDefault="00F13CCB" w:rsidP="00F13CCB">
      <w:pPr>
        <w:pStyle w:val="20"/>
        <w:keepNext/>
        <w:keepLines/>
        <w:shd w:val="clear" w:color="auto" w:fill="auto"/>
        <w:spacing w:before="0" w:after="32" w:line="240" w:lineRule="auto"/>
        <w:contextualSpacing/>
        <w:jc w:val="center"/>
      </w:pPr>
      <w:bookmarkStart w:id="2" w:name="bookmark2"/>
      <w:r>
        <w:t>Программы</w:t>
      </w:r>
      <w:bookmarkEnd w:id="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013"/>
        <w:gridCol w:w="1243"/>
        <w:gridCol w:w="1243"/>
        <w:gridCol w:w="442"/>
        <w:gridCol w:w="494"/>
        <w:gridCol w:w="610"/>
        <w:gridCol w:w="562"/>
        <w:gridCol w:w="907"/>
        <w:gridCol w:w="749"/>
        <w:gridCol w:w="758"/>
        <w:gridCol w:w="1027"/>
      </w:tblGrid>
      <w:tr w:rsidR="00F5137D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right="80" w:firstLine="0"/>
            </w:pPr>
            <w:proofErr w:type="gramStart"/>
            <w:r>
              <w:t>Статус (муниципальная</w:t>
            </w:r>
            <w:proofErr w:type="gramEnd"/>
          </w:p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right="80" w:firstLine="0"/>
            </w:pPr>
            <w:r>
              <w:t>программа, подпрограмма)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center"/>
            </w:pPr>
            <w:r>
              <w:t>Наименование</w:t>
            </w:r>
          </w:p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center"/>
            </w:pPr>
            <w:r>
              <w:t>программы, подпрограммы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Наименование ГРБС</w:t>
            </w: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Код бюджетной классификации</w:t>
            </w:r>
          </w:p>
        </w:tc>
        <w:tc>
          <w:tcPr>
            <w:tcW w:w="3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80" w:firstLine="0"/>
              <w:jc w:val="left"/>
            </w:pPr>
            <w:r>
              <w:t>Расходы (тыс. руб.), годы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ГРБС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06" w:lineRule="exact"/>
              <w:ind w:firstLine="0"/>
              <w:jc w:val="both"/>
            </w:pPr>
            <w:proofErr w:type="spellStart"/>
            <w:r>
              <w:t>Рз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ЦСР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2014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2015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2016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Итого на период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8" w:lineRule="exact"/>
              <w:ind w:right="80" w:firstLine="0"/>
            </w:pPr>
            <w:r>
              <w:t>Муниципальная Программа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8" w:lineRule="exact"/>
              <w:ind w:firstLine="0"/>
              <w:jc w:val="center"/>
            </w:pPr>
            <w:r>
              <w:t>«Развитие культуры на 2014-2016 годы»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both"/>
            </w:pPr>
            <w:r>
              <w:t>всего расходные обязательства по программе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X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86661,63574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73422,8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73453,8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233538,23574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в том числе по ГРБС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0702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18249,41815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16416,1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16369,4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51034,91815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58361,84659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46967,1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47068,4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152397,34659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6964,684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7125,8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7102,2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21192,684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3085,687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2913,8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2913,8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8913,287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85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80" w:firstLine="0"/>
            </w:pPr>
            <w:r>
              <w:t>Подпрограмма 1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left="200" w:firstLine="160"/>
              <w:jc w:val="left"/>
            </w:pPr>
            <w:r>
              <w:t>"Развитие библиотечного дела в городе Назарово"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16064,199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14465,6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14490,8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45020,599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в том числе по ГРБС: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16064,199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14465,600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14490,800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45020,599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0410081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15529,875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13810,7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13835,9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43176,475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0411021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208,574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208,574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0418810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40,0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40,0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120,0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0414801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140,000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614,9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614,9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1369,8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0417488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36,6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36,6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0414801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9,15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9,15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0417485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80,0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80,0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0414803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20,0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658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80" w:firstLine="0"/>
            </w:pPr>
            <w:r>
              <w:t>Подпрограмма 2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left="360"/>
              <w:jc w:val="left"/>
            </w:pPr>
            <w:r>
              <w:t>«Развитие музейного дела в городе Назарово»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3567,91753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2604,8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2598,5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8771,21753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в том числе по ГРБС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3567,91753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2604,80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2598,50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8771,21753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0420081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3307,3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2576,8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2569,5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8453,6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0421021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181,074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181,074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0421031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52,54353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52,54353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0428810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27,0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28,0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84,0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0427485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80" w:firstLine="0"/>
            </w:pPr>
            <w:r>
              <w:t>Подпрограмма 3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8" w:lineRule="exact"/>
              <w:ind w:firstLine="0"/>
              <w:jc w:val="center"/>
            </w:pPr>
            <w:r>
              <w:t>«Искусство и народное творчество»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140"/>
            </w:pPr>
            <w:r>
              <w:t>38729,73006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29896,7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29979,1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98605,53006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в том числе по ГРБС: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38729,73006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29896,7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29979,1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98605,53006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0430081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30120,169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28266,7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28319,1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86705,969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0431021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761,939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761,939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0431031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105,08706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105,08706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0438810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1600,0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1630,0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1660,0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4890,0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0438811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1900,0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1900,0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0437746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4158,4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4158,4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0434804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41,584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41,584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0434802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42,551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42,551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80" w:firstLine="0"/>
            </w:pPr>
            <w:r>
              <w:t>Подпрограмма 4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left="360"/>
              <w:jc w:val="left"/>
            </w:pPr>
            <w:r>
              <w:t>«Развитие архивного дела в городе Назарово"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3085,687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2913,8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2913,8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8913,287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в том числе по ГРБС: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3085,687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2913,800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2913,800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8913,287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1659,45170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2037,4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2037,4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5734,25170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112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6,60830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6,60830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0441021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425,927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425,927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244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413,1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523,6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523,6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1460,3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852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150,0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150,0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0447479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244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1,8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1,8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0447478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244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93,0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93,0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0447519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243,1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252,1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252,1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747,3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162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0113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0447519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244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92,7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180,7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100,7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294,1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80" w:firstLine="0"/>
            </w:pPr>
            <w:r>
              <w:t>Подпрограмма 5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right="80" w:firstLine="0"/>
            </w:pPr>
            <w:r>
              <w:t xml:space="preserve">«Развитие системы непрерывного </w:t>
            </w:r>
            <w:proofErr w:type="spellStart"/>
            <w:r>
              <w:t>предпрофессионально</w:t>
            </w:r>
            <w:proofErr w:type="spellEnd"/>
            <w:r>
              <w:t xml:space="preserve"> го образования в области культуры города Назарово»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140"/>
            </w:pPr>
            <w:r>
              <w:t>18249.41815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16416,1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16369,4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51034,91815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в том числе по ГРБС: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18249,41815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16416,1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16369,4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51034,91815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0702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0450081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16226,934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15312,1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15265,4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46804,434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0702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0451021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877,754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877,754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5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0702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0451031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40,73015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40,73015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39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0702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0458810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465,0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465,0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465,0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1395.0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73"/>
          <w:jc w:val="center"/>
        </w:trPr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0702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0458811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639,0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639,0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639,0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1917,0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80" w:firstLine="0"/>
            </w:pPr>
            <w:r>
              <w:t>Подпрограмма 6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right="280" w:firstLine="0"/>
            </w:pPr>
            <w:r>
              <w:t xml:space="preserve">«Обеспечение эффективного управления в отрасли «культура» </w:t>
            </w:r>
            <w:proofErr w:type="gramStart"/>
            <w:r>
              <w:t>г</w:t>
            </w:r>
            <w:proofErr w:type="gramEnd"/>
            <w:r>
              <w:t>. Назарово»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54" w:lineRule="exact"/>
              <w:ind w:firstLine="0"/>
              <w:jc w:val="both"/>
            </w:pPr>
            <w:r>
              <w:t>всего расходные обязательства по подпрограмме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6964,684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7125,8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7102,2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80"/>
            </w:pPr>
            <w:r>
              <w:t>21192,684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X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X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6964,684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7125,8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7102,2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21192,7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0460031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121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1913,5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2029,8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2022,6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5965,9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0461021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121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78,4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0,0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78,4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0460031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122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5,2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2,2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9,6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0460031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244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268,749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299,2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299,2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867,149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в том числе по ГРБС: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0460031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852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1,0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1,0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1,0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3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7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4266,2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4399,7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4383,3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13049,2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0461021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rPr>
                <w:lang w:val="en-US"/>
              </w:rPr>
              <w:t>111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18,035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80" w:firstLine="0"/>
              <w:jc w:val="left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18,035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112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3,3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3,1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3,1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9,5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0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244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409,2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389,7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389,7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1188,6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059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0804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0460081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852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80" w:firstLine="0"/>
              <w:jc w:val="left"/>
            </w:pPr>
            <w:r>
              <w:t>1,1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1,1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40" w:firstLine="0"/>
              <w:jc w:val="left"/>
            </w:pPr>
            <w:r>
              <w:t>1,1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0" w:firstLine="0"/>
              <w:jc w:val="left"/>
            </w:pPr>
            <w:r>
              <w:t>3,3</w:t>
            </w:r>
          </w:p>
        </w:tc>
      </w:tr>
    </w:tbl>
    <w:p w:rsidR="00F5137D" w:rsidRDefault="00F5137D">
      <w:pPr>
        <w:rPr>
          <w:sz w:val="2"/>
          <w:szCs w:val="2"/>
        </w:rPr>
      </w:pPr>
    </w:p>
    <w:p w:rsidR="00F5137D" w:rsidRDefault="00F13CCB" w:rsidP="00F13CCB">
      <w:pPr>
        <w:pStyle w:val="20"/>
        <w:keepNext/>
        <w:keepLines/>
        <w:shd w:val="clear" w:color="auto" w:fill="auto"/>
        <w:spacing w:before="0" w:after="0" w:line="240" w:lineRule="auto"/>
        <w:contextualSpacing/>
        <w:jc w:val="right"/>
        <w:outlineLvl w:val="9"/>
      </w:pPr>
      <w:bookmarkStart w:id="3" w:name="bookmark3"/>
      <w:r>
        <w:lastRenderedPageBreak/>
        <w:t>Приложение № 2</w:t>
      </w:r>
      <w:bookmarkEnd w:id="3"/>
    </w:p>
    <w:p w:rsidR="00F5137D" w:rsidRDefault="00F13CCB" w:rsidP="00F13CCB">
      <w:pPr>
        <w:pStyle w:val="20"/>
        <w:keepNext/>
        <w:keepLines/>
        <w:shd w:val="clear" w:color="auto" w:fill="auto"/>
        <w:spacing w:before="0" w:after="0" w:line="240" w:lineRule="auto"/>
        <w:contextualSpacing/>
        <w:jc w:val="right"/>
        <w:outlineLvl w:val="9"/>
      </w:pPr>
      <w:bookmarkStart w:id="4" w:name="bookmark4"/>
      <w:r>
        <w:t>к постановлению администрации города</w:t>
      </w:r>
      <w:bookmarkEnd w:id="4"/>
    </w:p>
    <w:p w:rsidR="00F5137D" w:rsidRPr="00F13CCB" w:rsidRDefault="00F13CCB" w:rsidP="00F13CCB">
      <w:pPr>
        <w:pStyle w:val="20"/>
        <w:keepNext/>
        <w:keepLines/>
        <w:shd w:val="clear" w:color="auto" w:fill="auto"/>
        <w:spacing w:before="0" w:after="0" w:line="240" w:lineRule="auto"/>
        <w:contextualSpacing/>
        <w:jc w:val="right"/>
        <w:outlineLvl w:val="9"/>
        <w:rPr>
          <w:lang w:val="ru-RU"/>
        </w:rPr>
      </w:pPr>
      <w:bookmarkStart w:id="5" w:name="bookmark5"/>
      <w:r>
        <w:t>о</w:t>
      </w:r>
      <w:r>
        <w:rPr>
          <w:rStyle w:val="24"/>
        </w:rPr>
        <w:t>т</w:t>
      </w:r>
      <w:r>
        <w:rPr>
          <w:rStyle w:val="2TrebuchetMS75pt0pt"/>
        </w:rPr>
        <w:t xml:space="preserve"> </w:t>
      </w:r>
      <w:r>
        <w:rPr>
          <w:rStyle w:val="2TrebuchetMS75pt0pt"/>
          <w:lang w:val="ru-RU"/>
        </w:rPr>
        <w:t>30.09.</w:t>
      </w:r>
      <w:r>
        <w:rPr>
          <w:rStyle w:val="24"/>
        </w:rPr>
        <w:t xml:space="preserve"> </w:t>
      </w:r>
      <w:r>
        <w:rPr>
          <w:rStyle w:val="24"/>
          <w:lang w:val="ru-RU"/>
        </w:rPr>
        <w:t xml:space="preserve">2014 </w:t>
      </w:r>
      <w:r>
        <w:t>№</w:t>
      </w:r>
      <w:bookmarkEnd w:id="5"/>
      <w:r>
        <w:rPr>
          <w:lang w:val="ru-RU"/>
        </w:rPr>
        <w:t>1824-п</w:t>
      </w:r>
    </w:p>
    <w:p w:rsidR="00F5137D" w:rsidRDefault="00F13CCB" w:rsidP="00F13CCB">
      <w:pPr>
        <w:pStyle w:val="11"/>
        <w:keepNext/>
        <w:keepLines/>
        <w:shd w:val="clear" w:color="auto" w:fill="auto"/>
        <w:tabs>
          <w:tab w:val="left" w:pos="9442"/>
        </w:tabs>
        <w:spacing w:before="0" w:line="240" w:lineRule="auto"/>
        <w:contextualSpacing/>
        <w:jc w:val="center"/>
        <w:outlineLvl w:val="9"/>
      </w:pPr>
      <w:bookmarkStart w:id="6" w:name="bookmark6"/>
      <w:r>
        <w:t>Ресурсное обеспечение и прогнозная оценка расходов на реализацию целей муниципальной Программы «Развитие культуры в городе Назарово на 2014-2016 годы» с учетом источников финансирования,</w:t>
      </w:r>
      <w:r>
        <w:tab/>
      </w:r>
      <w:proofErr w:type="gramStart"/>
      <w:r>
        <w:t>в</w:t>
      </w:r>
      <w:bookmarkEnd w:id="6"/>
      <w:proofErr w:type="gramEnd"/>
    </w:p>
    <w:p w:rsidR="00F5137D" w:rsidRDefault="00F13CCB" w:rsidP="00F13CCB">
      <w:pPr>
        <w:pStyle w:val="11"/>
        <w:keepNext/>
        <w:keepLines/>
        <w:shd w:val="clear" w:color="auto" w:fill="auto"/>
        <w:spacing w:before="0" w:line="240" w:lineRule="auto"/>
        <w:contextualSpacing/>
        <w:jc w:val="center"/>
        <w:outlineLvl w:val="9"/>
      </w:pPr>
      <w:bookmarkStart w:id="7" w:name="bookmark7"/>
      <w:r>
        <w:t>том числе по уровням бюджетной системы</w:t>
      </w:r>
      <w:bookmarkEnd w:id="7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56"/>
        <w:gridCol w:w="2448"/>
        <w:gridCol w:w="1550"/>
        <w:gridCol w:w="974"/>
        <w:gridCol w:w="960"/>
        <w:gridCol w:w="917"/>
        <w:gridCol w:w="1070"/>
      </w:tblGrid>
      <w:tr w:rsidR="00F5137D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640"/>
            </w:pPr>
            <w:r>
              <w:t>Статус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197" w:lineRule="exact"/>
              <w:jc w:val="center"/>
            </w:pPr>
            <w: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197" w:lineRule="exact"/>
              <w:jc w:val="both"/>
            </w:pPr>
            <w:r>
              <w:t>Ответственный исполнитель, соисполнители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820"/>
            </w:pPr>
            <w:r>
              <w:t>Оценка расходов (тыс. руб.), годы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260"/>
            </w:pPr>
            <w:r>
              <w:t>2014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320"/>
            </w:pPr>
            <w:r>
              <w:t>2015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300"/>
            </w:pPr>
            <w:r>
              <w:t>2016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02" w:lineRule="exact"/>
              <w:ind w:right="360"/>
              <w:jc w:val="right"/>
            </w:pPr>
            <w:r>
              <w:t>Итого на период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197" w:lineRule="exact"/>
              <w:ind w:left="80"/>
            </w:pPr>
            <w:r>
              <w:t>Муниципальная Программа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after="60" w:line="240" w:lineRule="auto"/>
              <w:jc w:val="center"/>
            </w:pPr>
            <w:r>
              <w:t>«Развитие культуры на 2014-2016</w:t>
            </w:r>
          </w:p>
          <w:p w:rsidR="00F5137D" w:rsidRDefault="00F13CCB" w:rsidP="00F13CCB">
            <w:pPr>
              <w:pStyle w:val="50"/>
              <w:shd w:val="clear" w:color="auto" w:fill="auto"/>
              <w:spacing w:before="60" w:line="240" w:lineRule="auto"/>
              <w:jc w:val="center"/>
            </w:pPr>
            <w:r>
              <w:t>годы"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60"/>
            </w:pPr>
            <w:r>
              <w:t>86661,63574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20"/>
            </w:pPr>
            <w:r>
              <w:t>73422,8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00"/>
            </w:pPr>
            <w:r>
              <w:t>73453,8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right="360"/>
              <w:jc w:val="right"/>
            </w:pPr>
            <w:r>
              <w:t>233538,23574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федеральный бюджет</w:t>
            </w:r>
            <w:proofErr w:type="gramStart"/>
            <w:r>
              <w:t xml:space="preserve"> (*)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40" w:firstLine="0"/>
              <w:jc w:val="left"/>
            </w:pPr>
            <w: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60" w:firstLine="0"/>
              <w:jc w:val="left"/>
            </w:pPr>
            <w: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60" w:firstLine="0"/>
              <w:jc w:val="left"/>
            </w:pPr>
            <w: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краевой бюджет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7186,72374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352,8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352,8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7892,32374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внебюджетные источники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4671,0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2802,0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2833,0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10306,0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Бюджет города</w:t>
            </w:r>
            <w:proofErr w:type="gramStart"/>
            <w:r>
              <w:t xml:space="preserve"> (**)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74803,912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70268,0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70268,0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215339,912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юридические лица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80"/>
            </w:pPr>
            <w:r>
              <w:t>Подпрограмма</w:t>
            </w:r>
            <w:r>
              <w:rPr>
                <w:rStyle w:val="555pt"/>
              </w:rPr>
              <w:t xml:space="preserve"> 1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02" w:lineRule="exact"/>
              <w:jc w:val="center"/>
            </w:pPr>
            <w:r>
              <w:t>"Развитие библиотечного дела в городе Назарово"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60"/>
            </w:pPr>
            <w:r>
              <w:t>16064,199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20"/>
            </w:pPr>
            <w:r>
              <w:t>14465,6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00"/>
            </w:pPr>
            <w:r>
              <w:t>14490,8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right="360"/>
              <w:jc w:val="right"/>
            </w:pPr>
            <w:r>
              <w:t>45020,599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федеральный бюджет</w:t>
            </w:r>
            <w:proofErr w:type="gramStart"/>
            <w:r>
              <w:t xml:space="preserve"> (*)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краевой бюджет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325,174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60" w:firstLine="0"/>
              <w:jc w:val="left"/>
            </w:pPr>
            <w: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60" w:firstLine="0"/>
              <w:jc w:val="left"/>
            </w:pPr>
            <w:r>
              <w:t>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325,174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внебюджетные источники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40" w:firstLine="0"/>
              <w:jc w:val="left"/>
            </w:pPr>
            <w:r>
              <w:t>40,0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40,0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40,0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120,0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35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Бюджет города</w:t>
            </w:r>
            <w:proofErr w:type="gramStart"/>
            <w:r>
              <w:t xml:space="preserve"> (**)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15699,025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14425,6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14450,8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44575,425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юридические лица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80"/>
            </w:pPr>
            <w:r>
              <w:t>Подпрограмма 2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197" w:lineRule="exact"/>
              <w:jc w:val="center"/>
            </w:pPr>
            <w:r>
              <w:t>«Развитие музейного дела в городе Назарово»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60"/>
            </w:pPr>
            <w:r>
              <w:t>3567,91753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20"/>
            </w:pPr>
            <w:r>
              <w:t>2604,8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00"/>
            </w:pPr>
            <w:r>
              <w:t>2598,5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right="360"/>
              <w:jc w:val="right"/>
            </w:pPr>
            <w:r>
              <w:t>8771,21753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федеральный бюджет</w:t>
            </w:r>
            <w:proofErr w:type="gramStart"/>
            <w:r>
              <w:t xml:space="preserve"> (*)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краевой бюджет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233,61753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60" w:firstLine="0"/>
              <w:jc w:val="left"/>
            </w:pPr>
            <w: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60" w:firstLine="0"/>
              <w:jc w:val="left"/>
            </w:pPr>
            <w:r>
              <w:t>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233,61753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внебюджетные источники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40" w:firstLine="0"/>
              <w:jc w:val="left"/>
            </w:pPr>
            <w:r>
              <w:t>27,0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28,0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29,0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84,0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Бюджет города</w:t>
            </w:r>
            <w:proofErr w:type="gramStart"/>
            <w:r>
              <w:t xml:space="preserve"> (**)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3307,3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2576,8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2569,5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8453,6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юридические лица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80"/>
            </w:pPr>
            <w:r>
              <w:t>Подпрограмма 3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jc w:val="center"/>
            </w:pPr>
            <w:r>
              <w:t>«Искусство и народное творчество»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60"/>
            </w:pPr>
            <w:r>
              <w:t>38729,73006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20"/>
            </w:pPr>
            <w:r>
              <w:t>29896,7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00"/>
            </w:pPr>
            <w:r>
              <w:t>29979,1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right="360"/>
              <w:jc w:val="right"/>
            </w:pPr>
            <w:r>
              <w:t>98605,53006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федеральный бюджет</w:t>
            </w:r>
            <w:proofErr w:type="gramStart"/>
            <w:r>
              <w:t xml:space="preserve"> (*)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краевой бюджет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5025,42606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5025,42606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внебюджетные источники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3500,0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1630,0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1660,0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6790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Бюджет города</w:t>
            </w:r>
            <w:proofErr w:type="gramStart"/>
            <w:r>
              <w:t xml:space="preserve"> (**)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30204,304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28266,7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28319,1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86790,104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юридические лица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80"/>
            </w:pPr>
            <w:r>
              <w:t>Подпрограмма 4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197" w:lineRule="exact"/>
              <w:jc w:val="center"/>
            </w:pPr>
            <w:r>
              <w:t>«Развитие архивного дела в городе Назарово"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60"/>
            </w:pPr>
            <w:r>
              <w:t>3085,687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20"/>
            </w:pPr>
            <w:r>
              <w:t>2913,8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00"/>
            </w:pPr>
            <w:r>
              <w:t>2913,8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right="360"/>
              <w:jc w:val="right"/>
            </w:pPr>
            <w:r>
              <w:t>8913,287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федеральный бюджет</w:t>
            </w:r>
            <w:proofErr w:type="gramStart"/>
            <w:r>
              <w:t xml:space="preserve"> (*)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краевой бюджет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635,187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352,8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352,8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1340,787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внебюджетные источники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Бюджет города</w:t>
            </w:r>
            <w:proofErr w:type="gramStart"/>
            <w:r>
              <w:t xml:space="preserve"> (**)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2450,5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2561,0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2561,0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7572,5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юридические лица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80"/>
            </w:pPr>
            <w:r>
              <w:t>Подпрограмма 5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197" w:lineRule="exact"/>
              <w:jc w:val="center"/>
            </w:pPr>
            <w:r>
              <w:t xml:space="preserve">«Развитие системы </w:t>
            </w:r>
            <w:proofErr w:type="gramStart"/>
            <w:r>
              <w:t>непрерывного</w:t>
            </w:r>
            <w:proofErr w:type="gramEnd"/>
          </w:p>
          <w:p w:rsidR="00F5137D" w:rsidRDefault="00F13CCB" w:rsidP="00F13CCB">
            <w:pPr>
              <w:pStyle w:val="50"/>
              <w:shd w:val="clear" w:color="auto" w:fill="auto"/>
              <w:spacing w:line="197" w:lineRule="exact"/>
              <w:jc w:val="center"/>
            </w:pPr>
            <w:proofErr w:type="spellStart"/>
            <w:r>
              <w:t>предпрофессионального</w:t>
            </w:r>
            <w:proofErr w:type="spellEnd"/>
            <w:r>
              <w:t xml:space="preserve"> образования в области культуры города Назарово»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60"/>
            </w:pPr>
            <w:r>
              <w:t>18249,41815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20"/>
            </w:pPr>
            <w:r>
              <w:t>16416,1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00"/>
            </w:pPr>
            <w:r>
              <w:t>16369,4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right="360"/>
              <w:jc w:val="right"/>
            </w:pPr>
            <w:r>
              <w:t>51034,91815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федеральный бюджет</w:t>
            </w:r>
            <w:proofErr w:type="gramStart"/>
            <w:r>
              <w:t xml:space="preserve"> (*)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краевой бюджет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918,48415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918,48415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внебюджетные источники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1104,0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1104,0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1104,0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3312,0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Бюджет города</w:t>
            </w:r>
            <w:proofErr w:type="gramStart"/>
            <w:r>
              <w:t xml:space="preserve"> (**)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16226,934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15312,1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15265,4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46804,434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35"/>
          <w:jc w:val="center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юридические лица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240" w:lineRule="auto"/>
              <w:ind w:left="80"/>
            </w:pPr>
            <w:r>
              <w:t>Подпрограмма 6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50"/>
              <w:shd w:val="clear" w:color="auto" w:fill="auto"/>
              <w:spacing w:line="197" w:lineRule="exact"/>
              <w:jc w:val="center"/>
            </w:pPr>
            <w:r>
              <w:t xml:space="preserve">«Обеспечение эффективного управления в отрасли «культура» </w:t>
            </w:r>
            <w:proofErr w:type="gramStart"/>
            <w:r>
              <w:t>г</w:t>
            </w:r>
            <w:proofErr w:type="gramEnd"/>
            <w:r>
              <w:t>. Назарово»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60"/>
            </w:pPr>
            <w:r>
              <w:t>6964,684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20"/>
            </w:pPr>
            <w:r>
              <w:t>7125,8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300"/>
            </w:pPr>
            <w:r>
              <w:t>7102,2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right="360"/>
              <w:jc w:val="right"/>
            </w:pPr>
            <w:r>
              <w:t>21192,684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федеральный бюджет</w:t>
            </w:r>
            <w:proofErr w:type="gramStart"/>
            <w:r>
              <w:t xml:space="preserve"> (*)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краевой бюджет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48.835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48,835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внебюджетные источники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0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3"/>
          <w:jc w:val="center"/>
        </w:trPr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Бюджет города</w:t>
            </w:r>
            <w:proofErr w:type="gramStart"/>
            <w:r>
              <w:t xml:space="preserve"> (**)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60" w:firstLine="0"/>
              <w:jc w:val="left"/>
            </w:pPr>
            <w:r>
              <w:t>6915,849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20" w:firstLine="0"/>
              <w:jc w:val="left"/>
            </w:pPr>
            <w:r>
              <w:t>7125,8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300" w:firstLine="0"/>
              <w:jc w:val="left"/>
            </w:pPr>
            <w:r>
              <w:t>7102,2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right="360" w:firstLine="0"/>
            </w:pPr>
            <w:r>
              <w:t>21143,849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юридические лица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</w:tbl>
    <w:p w:rsidR="00F5137D" w:rsidRDefault="00F5137D">
      <w:pPr>
        <w:rPr>
          <w:sz w:val="2"/>
          <w:szCs w:val="2"/>
        </w:rPr>
        <w:sectPr w:rsidR="00F5137D" w:rsidSect="00F13CCB">
          <w:type w:val="continuous"/>
          <w:pgSz w:w="11905" w:h="16837"/>
          <w:pgMar w:top="340" w:right="397" w:bottom="397" w:left="454" w:header="0" w:footer="6" w:gutter="0"/>
          <w:cols w:space="720"/>
          <w:noEndnote/>
          <w:docGrid w:linePitch="360"/>
        </w:sect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13CCB" w:rsidRDefault="00F13CCB">
      <w:pPr>
        <w:pStyle w:val="1"/>
        <w:shd w:val="clear" w:color="auto" w:fill="auto"/>
        <w:spacing w:line="144" w:lineRule="exact"/>
        <w:ind w:left="5260" w:firstLine="0"/>
        <w:jc w:val="left"/>
        <w:rPr>
          <w:lang w:val="ru-RU"/>
        </w:rPr>
      </w:pPr>
    </w:p>
    <w:p w:rsidR="00F5137D" w:rsidRDefault="00F13CCB">
      <w:pPr>
        <w:pStyle w:val="1"/>
        <w:shd w:val="clear" w:color="auto" w:fill="auto"/>
        <w:spacing w:line="144" w:lineRule="exact"/>
        <w:ind w:left="5260" w:firstLine="0"/>
        <w:jc w:val="left"/>
      </w:pPr>
      <w:r>
        <w:t>Приложение № 3</w:t>
      </w:r>
    </w:p>
    <w:p w:rsidR="00F5137D" w:rsidRDefault="00F13CCB">
      <w:pPr>
        <w:pStyle w:val="1"/>
        <w:shd w:val="clear" w:color="auto" w:fill="auto"/>
        <w:spacing w:line="144" w:lineRule="exact"/>
        <w:ind w:left="5260" w:firstLine="0"/>
        <w:jc w:val="left"/>
      </w:pPr>
      <w:r>
        <w:t>к постановлению администрации города</w:t>
      </w:r>
    </w:p>
    <w:p w:rsidR="00F5137D" w:rsidRPr="00F13CCB" w:rsidRDefault="00F13CCB">
      <w:pPr>
        <w:pStyle w:val="120"/>
        <w:keepNext/>
        <w:keepLines/>
        <w:shd w:val="clear" w:color="auto" w:fill="auto"/>
        <w:spacing w:after="151"/>
        <w:ind w:left="5260"/>
        <w:rPr>
          <w:lang w:val="ru-RU"/>
        </w:rPr>
      </w:pPr>
      <w:bookmarkStart w:id="8" w:name="bookmark8"/>
      <w:r>
        <w:t xml:space="preserve">от </w:t>
      </w:r>
      <w:r>
        <w:rPr>
          <w:rStyle w:val="121"/>
        </w:rPr>
        <w:t>30</w:t>
      </w:r>
      <w:r>
        <w:t xml:space="preserve">. </w:t>
      </w:r>
      <w:r>
        <w:rPr>
          <w:rStyle w:val="121"/>
        </w:rPr>
        <w:t>0</w:t>
      </w:r>
      <w:r>
        <w:rPr>
          <w:rStyle w:val="121"/>
          <w:lang w:val="ru-RU"/>
        </w:rPr>
        <w:t>9</w:t>
      </w:r>
      <w:r>
        <w:rPr>
          <w:rStyle w:val="121"/>
        </w:rPr>
        <w:t>.</w:t>
      </w:r>
      <w:r>
        <w:t xml:space="preserve"> 2014</w:t>
      </w:r>
      <w:r>
        <w:rPr>
          <w:lang w:val="ru-RU"/>
        </w:rPr>
        <w:t xml:space="preserve"> </w:t>
      </w:r>
      <w:r>
        <w:t xml:space="preserve">№ </w:t>
      </w:r>
      <w:bookmarkEnd w:id="8"/>
      <w:r>
        <w:rPr>
          <w:lang w:val="ru-RU"/>
        </w:rPr>
        <w:t>1824-п</w:t>
      </w:r>
    </w:p>
    <w:p w:rsidR="00F5137D" w:rsidRDefault="00F13CCB" w:rsidP="00F13CCB">
      <w:pPr>
        <w:pStyle w:val="a6"/>
        <w:shd w:val="clear" w:color="auto" w:fill="auto"/>
        <w:spacing w:line="120" w:lineRule="exact"/>
        <w:jc w:val="center"/>
      </w:pPr>
      <w:r>
        <w:rPr>
          <w:rStyle w:val="a7"/>
        </w:rPr>
        <w:t>Перечень мероприятий подпрограммы</w:t>
      </w:r>
      <w:r>
        <w:t xml:space="preserve"> «Развитие библиотечного дела в городе Назарове»</w:t>
      </w:r>
    </w:p>
    <w:p w:rsidR="00F5137D" w:rsidRDefault="00F13CCB" w:rsidP="00F13CCB">
      <w:pPr>
        <w:pStyle w:val="26"/>
        <w:shd w:val="clear" w:color="auto" w:fill="auto"/>
        <w:spacing w:line="120" w:lineRule="exact"/>
        <w:jc w:val="center"/>
      </w:pPr>
      <w:r>
        <w:t>с указанием объема средств на их реализацию и ожидаемых результатов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4"/>
        <w:gridCol w:w="1397"/>
        <w:gridCol w:w="706"/>
        <w:gridCol w:w="379"/>
        <w:gridCol w:w="475"/>
        <w:gridCol w:w="518"/>
        <w:gridCol w:w="331"/>
        <w:gridCol w:w="576"/>
        <w:gridCol w:w="590"/>
        <w:gridCol w:w="586"/>
        <w:gridCol w:w="624"/>
        <w:gridCol w:w="955"/>
      </w:tblGrid>
      <w:tr w:rsidR="00F5137D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39" w:lineRule="exact"/>
              <w:ind w:firstLine="0"/>
              <w:jc w:val="both"/>
            </w:pPr>
            <w:r>
              <w:t>№ п/п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firstLine="0"/>
              <w:jc w:val="center"/>
            </w:pPr>
            <w:r>
              <w:t>Наименование программы, подпрограммы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center"/>
            </w:pPr>
            <w:r>
              <w:t>ГРБС</w:t>
            </w:r>
          </w:p>
        </w:tc>
        <w:tc>
          <w:tcPr>
            <w:tcW w:w="17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Код бюджетной классификации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0" w:firstLine="0"/>
              <w:jc w:val="left"/>
            </w:pPr>
            <w:r>
              <w:t>Расходы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39" w:lineRule="exact"/>
              <w:ind w:firstLine="0"/>
              <w:jc w:val="both"/>
            </w:pPr>
            <w:r>
              <w:t>Ожидаемый результат от реализации подпрограммного мероприяти</w:t>
            </w:r>
            <w:proofErr w:type="gramStart"/>
            <w:r>
              <w:t>я(</w:t>
            </w:r>
            <w:proofErr w:type="gramEnd"/>
            <w:r>
              <w:t>в натуральном выражении)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49"/>
          <w:jc w:val="center"/>
        </w:trPr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7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0" w:firstLine="0"/>
              <w:jc w:val="left"/>
            </w:pPr>
            <w:r>
              <w:t>(тыс. руб.), годы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ГРБС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proofErr w:type="spellStart"/>
            <w:r>
              <w:t>РзПр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ЦСР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rPr>
                <w:lang w:val="en-US"/>
              </w:rPr>
              <w:t>BP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2014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2015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2016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firstLine="0"/>
              <w:jc w:val="both"/>
            </w:pPr>
            <w:r>
              <w:t>Итого на период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44"/>
          <w:jc w:val="center"/>
        </w:trPr>
        <w:tc>
          <w:tcPr>
            <w:tcW w:w="73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 xml:space="preserve">Цель подпрограммы - сохранение и эффективное использование культурного наследия </w:t>
            </w:r>
            <w:proofErr w:type="gramStart"/>
            <w:r>
              <w:t>г</w:t>
            </w:r>
            <w:proofErr w:type="gramEnd"/>
            <w:r>
              <w:t>. Назарово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49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Зад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proofErr w:type="spellStart"/>
            <w:r>
              <w:t>ча</w:t>
            </w:r>
            <w:proofErr w:type="spellEnd"/>
            <w:r>
              <w:t xml:space="preserve"> 1 - Развитие библиотечного дела в го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proofErr w:type="gramStart"/>
            <w:r>
              <w:t>роде</w:t>
            </w:r>
            <w:proofErr w:type="gramEnd"/>
            <w:r>
              <w:t xml:space="preserve"> Н«</w:t>
            </w:r>
          </w:p>
        </w:tc>
        <w:tc>
          <w:tcPr>
            <w:tcW w:w="4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" w:firstLine="0"/>
              <w:jc w:val="left"/>
            </w:pPr>
            <w:proofErr w:type="spellStart"/>
            <w:r>
              <w:t>зарово</w:t>
            </w:r>
            <w:proofErr w:type="spellEnd"/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605"/>
          <w:jc w:val="center"/>
        </w:trPr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802" w:lineRule="exact"/>
              <w:ind w:firstLine="0"/>
              <w:jc w:val="both"/>
            </w:pPr>
            <w:r>
              <w:t>1.1. 1.2.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left="40" w:firstLine="0"/>
              <w:jc w:val="left"/>
            </w:pPr>
            <w:r>
              <w:t>Обеспечение деятельности (оказание услуг) подведомственных учреждений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39" w:lineRule="exact"/>
              <w:ind w:firstLine="0"/>
              <w:jc w:val="center"/>
            </w:pPr>
            <w:r>
              <w:t>Отдел культуры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059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0801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0410081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611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15529,875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13810,7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13835,9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43176,475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60"/>
              <w:shd w:val="clear" w:color="auto" w:fill="auto"/>
            </w:pPr>
            <w:r>
              <w:t>Число посетителей достигнет 625,2 тыс. человек.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998"/>
          <w:jc w:val="center"/>
        </w:trPr>
        <w:tc>
          <w:tcPr>
            <w:tcW w:w="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left="40" w:firstLine="0"/>
              <w:jc w:val="left"/>
            </w:pPr>
            <w:r>
              <w:t>Обеспечение деятельности (оказание услуг) подведомственных учреждений за счет средств от предпринимательской деятельности</w:t>
            </w: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059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0801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0418810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611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40,0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40,0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40,0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120,000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60"/>
              <w:shd w:val="clear" w:color="auto" w:fill="auto"/>
            </w:pPr>
            <w:r>
              <w:t>Число посетителей достигнет не менее 9000 человек.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1.3.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left="40" w:firstLine="0"/>
              <w:jc w:val="left"/>
            </w:pPr>
            <w:r>
              <w:t>Комплектование книжных фондов библиотек</w:t>
            </w:r>
            <w:r>
              <w:rPr>
                <w:rStyle w:val="45pt"/>
              </w:rPr>
              <w:t xml:space="preserve"> </w:t>
            </w:r>
            <w:proofErr w:type="gramStart"/>
            <w:r>
              <w:rPr>
                <w:rStyle w:val="45pt"/>
              </w:rPr>
              <w:t>г</w:t>
            </w:r>
            <w:proofErr w:type="gramEnd"/>
            <w:r>
              <w:rPr>
                <w:rStyle w:val="45pt"/>
              </w:rPr>
              <w:t xml:space="preserve"> </w:t>
            </w:r>
            <w:r>
              <w:t>Назарово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059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0801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0414801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611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140,000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614,9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614,9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1369,800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60"/>
              <w:shd w:val="clear" w:color="auto" w:fill="auto"/>
              <w:ind w:right="140"/>
              <w:jc w:val="right"/>
            </w:pPr>
            <w:r>
              <w:t>Приобретение 21580 экземпляров новых изданий за период реализации Программы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910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14.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left="40" w:firstLine="0"/>
              <w:jc w:val="left"/>
            </w:pPr>
            <w:r>
              <w:t>Комплектование книжных фондов библиотек муниципальных образований Красноярского края в рамках подпрограммы "Развитие библиотечного дела в городе Назарове" муниципальной программы I Назарово "Развитие культуры в городе Назарово"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firstLine="0"/>
              <w:jc w:val="center"/>
            </w:pPr>
            <w:proofErr w:type="spellStart"/>
            <w:r>
              <w:t>ии</w:t>
            </w:r>
            <w:proofErr w:type="spellEnd"/>
            <w:r>
              <w:t xml:space="preserve"> г. Назарово </w:t>
            </w:r>
            <w:proofErr w:type="spellStart"/>
            <w:proofErr w:type="gramStart"/>
            <w:r>
              <w:t>Красноярско</w:t>
            </w:r>
            <w:proofErr w:type="spellEnd"/>
            <w:r>
              <w:t xml:space="preserve"> го</w:t>
            </w:r>
            <w:proofErr w:type="gramEnd"/>
            <w:r>
              <w:t xml:space="preserve"> края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059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0801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0417488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612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36,600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36,600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557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1.5.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39" w:lineRule="exact"/>
              <w:ind w:left="40" w:firstLine="0"/>
              <w:jc w:val="left"/>
            </w:pPr>
            <w:r>
              <w:t xml:space="preserve">Обеспечение деятельности (оказание услуг) </w:t>
            </w:r>
            <w:proofErr w:type="gramStart"/>
            <w:r>
              <w:t>подведомствен</w:t>
            </w:r>
            <w:proofErr w:type="gramEnd"/>
            <w:r>
              <w:t xml:space="preserve"> н </w:t>
            </w:r>
            <w:proofErr w:type="spellStart"/>
            <w:r>
              <w:t>ых</w:t>
            </w:r>
            <w:proofErr w:type="spellEnd"/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059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0801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0411021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611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208,574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208,574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030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1.6.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left="40" w:firstLine="0"/>
              <w:jc w:val="left"/>
            </w:pPr>
            <w:r>
              <w:t>Оснащение</w:t>
            </w:r>
          </w:p>
          <w:p w:rsidR="00F5137D" w:rsidRDefault="00F13CCB" w:rsidP="00F13CCB">
            <w:pPr>
              <w:pStyle w:val="1"/>
              <w:shd w:val="clear" w:color="auto" w:fill="auto"/>
              <w:spacing w:line="144" w:lineRule="exact"/>
              <w:ind w:left="40" w:firstLine="0"/>
              <w:jc w:val="left"/>
            </w:pPr>
            <w:r>
              <w:t xml:space="preserve">муниципальных музеев и библиотек Красноярского </w:t>
            </w:r>
            <w:proofErr w:type="gramStart"/>
            <w:r>
              <w:t>края</w:t>
            </w:r>
            <w:proofErr w:type="gramEnd"/>
            <w:r>
              <w:t xml:space="preserve"> программных обеспечением, в том числе для ведения электронного каталога в рамках подпрограммы "Развитие библиотечного дела в городе Назарово" муниципальной программы "Развитие культуры в городе Назарово"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059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0801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0417485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612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80,000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0,0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80,000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189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1.7.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39" w:lineRule="exact"/>
              <w:ind w:left="40" w:firstLine="0"/>
              <w:jc w:val="left"/>
            </w:pPr>
            <w:r>
              <w:t>Оснащение</w:t>
            </w:r>
          </w:p>
          <w:p w:rsidR="00F5137D" w:rsidRDefault="00F13CCB" w:rsidP="00F13CCB">
            <w:pPr>
              <w:pStyle w:val="1"/>
              <w:shd w:val="clear" w:color="auto" w:fill="auto"/>
              <w:spacing w:line="139" w:lineRule="exact"/>
              <w:ind w:left="40" w:firstLine="0"/>
              <w:jc w:val="left"/>
            </w:pPr>
            <w:r>
              <w:t xml:space="preserve">муниципальных музеев и библиотек Красноярского </w:t>
            </w:r>
            <w:proofErr w:type="gramStart"/>
            <w:r>
              <w:t>края</w:t>
            </w:r>
            <w:proofErr w:type="gramEnd"/>
            <w:r>
              <w:t xml:space="preserve"> программных обеспечением, в том числе для ведения электронного каталога в рамках подпрограммы "Развитие музейного дела в городе Назарово" муниципальной программы "Развитие культуры в городе Назарово" за счет средств местного бюджета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059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0801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0414803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612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20,000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0,0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20,000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179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1.8.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39" w:lineRule="exact"/>
              <w:ind w:left="40" w:firstLine="0"/>
              <w:jc w:val="left"/>
            </w:pPr>
            <w:r>
              <w:t xml:space="preserve">Комплектование книжных фондов библиотек муниципальных образований Красноярского края в рамках подпрограммы "Развитие библиотечного дела в городе Назарово" муниципальной программы </w:t>
            </w:r>
            <w:proofErr w:type="gramStart"/>
            <w:r>
              <w:t>г</w:t>
            </w:r>
            <w:proofErr w:type="gramEnd"/>
            <w:r>
              <w:t xml:space="preserve"> Назарово "Развитие культуры в городе Назарово" за счет средств местного бюджета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059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40" w:firstLine="0"/>
              <w:jc w:val="left"/>
            </w:pPr>
            <w:r>
              <w:t>0801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0414801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00" w:firstLine="0"/>
              <w:jc w:val="left"/>
            </w:pPr>
            <w:r>
              <w:t>612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9,150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0,0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9,150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Итого по задаче 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16064,199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80" w:firstLine="0"/>
              <w:jc w:val="left"/>
            </w:pPr>
            <w:r>
              <w:t>14465,600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60" w:firstLine="0"/>
              <w:jc w:val="left"/>
            </w:pPr>
            <w:r>
              <w:t>14490,800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45020,599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49"/>
          <w:jc w:val="center"/>
        </w:trPr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Всего по подпрограмме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16064,199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14465,6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14490,8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45020,599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44"/>
          <w:jc w:val="center"/>
        </w:trPr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40" w:firstLine="0"/>
              <w:jc w:val="left"/>
            </w:pPr>
            <w:r>
              <w:t>В том числе: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3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149" w:lineRule="exact"/>
              <w:ind w:left="40" w:firstLine="0"/>
              <w:jc w:val="left"/>
            </w:pPr>
            <w:r>
              <w:t xml:space="preserve">ГРБС 1 - отдел культуры администрации </w:t>
            </w:r>
            <w:proofErr w:type="gramStart"/>
            <w:r>
              <w:t>г</w:t>
            </w:r>
            <w:proofErr w:type="gramEnd"/>
            <w:r>
              <w:t xml:space="preserve"> Назарово Красноярского края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120" w:firstLine="0"/>
              <w:jc w:val="left"/>
            </w:pPr>
            <w:r>
              <w:t>16064,199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20" w:firstLine="0"/>
              <w:jc w:val="left"/>
            </w:pPr>
            <w:r>
              <w:t>14465,6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left="200" w:firstLine="0"/>
              <w:jc w:val="left"/>
            </w:pPr>
            <w:r>
              <w:t>14490,8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1"/>
              <w:shd w:val="clear" w:color="auto" w:fill="auto"/>
              <w:spacing w:line="240" w:lineRule="auto"/>
              <w:ind w:firstLine="0"/>
              <w:jc w:val="both"/>
            </w:pPr>
            <w:r>
              <w:t>45020,599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</w:tbl>
    <w:p w:rsidR="00F5137D" w:rsidRDefault="00F5137D">
      <w:pPr>
        <w:rPr>
          <w:sz w:val="2"/>
          <w:szCs w:val="2"/>
        </w:rPr>
        <w:sectPr w:rsidR="00F5137D" w:rsidSect="00F13CCB">
          <w:type w:val="continuous"/>
          <w:pgSz w:w="11905" w:h="16837"/>
          <w:pgMar w:top="539" w:right="1077" w:bottom="1191" w:left="1418" w:header="0" w:footer="6" w:gutter="0"/>
          <w:cols w:space="720"/>
          <w:noEndnote/>
          <w:docGrid w:linePitch="360"/>
        </w:sectPr>
      </w:pPr>
    </w:p>
    <w:p w:rsidR="00F13CCB" w:rsidRDefault="00F13CCB">
      <w:pPr>
        <w:pStyle w:val="40"/>
        <w:shd w:val="clear" w:color="auto" w:fill="auto"/>
        <w:spacing w:line="173" w:lineRule="exact"/>
        <w:ind w:left="6920"/>
        <w:rPr>
          <w:lang w:val="ru-RU"/>
        </w:rPr>
      </w:pPr>
    </w:p>
    <w:p w:rsidR="00F13CCB" w:rsidRDefault="00F13CCB">
      <w:pPr>
        <w:pStyle w:val="40"/>
        <w:shd w:val="clear" w:color="auto" w:fill="auto"/>
        <w:spacing w:line="173" w:lineRule="exact"/>
        <w:ind w:left="6920"/>
        <w:rPr>
          <w:lang w:val="ru-RU"/>
        </w:rPr>
      </w:pPr>
    </w:p>
    <w:p w:rsidR="00F5137D" w:rsidRDefault="00F13CCB">
      <w:pPr>
        <w:pStyle w:val="40"/>
        <w:shd w:val="clear" w:color="auto" w:fill="auto"/>
        <w:spacing w:line="173" w:lineRule="exact"/>
        <w:ind w:left="6920"/>
      </w:pPr>
      <w:r>
        <w:lastRenderedPageBreak/>
        <w:t>Приложение № 4</w:t>
      </w:r>
    </w:p>
    <w:p w:rsidR="00F5137D" w:rsidRDefault="00F13CCB">
      <w:pPr>
        <w:pStyle w:val="40"/>
        <w:shd w:val="clear" w:color="auto" w:fill="auto"/>
        <w:spacing w:line="173" w:lineRule="exact"/>
        <w:ind w:left="6920"/>
      </w:pPr>
      <w:r>
        <w:t>к постановлению администрации города</w:t>
      </w:r>
    </w:p>
    <w:p w:rsidR="00F5137D" w:rsidRPr="00F13CCB" w:rsidRDefault="00F13CCB">
      <w:pPr>
        <w:pStyle w:val="40"/>
        <w:shd w:val="clear" w:color="auto" w:fill="auto"/>
        <w:spacing w:after="41" w:line="173" w:lineRule="exact"/>
        <w:ind w:left="6920"/>
        <w:rPr>
          <w:lang w:val="ru-RU"/>
        </w:rPr>
      </w:pPr>
      <w:r>
        <w:t>от</w:t>
      </w:r>
      <w:r>
        <w:rPr>
          <w:rStyle w:val="41"/>
        </w:rPr>
        <w:t xml:space="preserve"> </w:t>
      </w:r>
      <w:r>
        <w:rPr>
          <w:rStyle w:val="41"/>
          <w:lang w:val="ru-RU"/>
        </w:rPr>
        <w:t>30.09.</w:t>
      </w:r>
      <w:r w:rsidRPr="00F13CCB">
        <w:rPr>
          <w:lang w:val="ru-RU"/>
        </w:rPr>
        <w:t xml:space="preserve"> </w:t>
      </w:r>
      <w:r>
        <w:t xml:space="preserve">2014№ </w:t>
      </w:r>
      <w:r>
        <w:rPr>
          <w:lang w:val="ru-RU"/>
        </w:rPr>
        <w:t>1824-п</w:t>
      </w:r>
    </w:p>
    <w:p w:rsidR="00F5137D" w:rsidRDefault="00F13CCB">
      <w:pPr>
        <w:pStyle w:val="20"/>
        <w:keepNext/>
        <w:keepLines/>
        <w:shd w:val="clear" w:color="auto" w:fill="auto"/>
        <w:tabs>
          <w:tab w:val="left" w:leader="underscore" w:pos="4710"/>
          <w:tab w:val="left" w:leader="underscore" w:pos="9683"/>
        </w:tabs>
        <w:spacing w:before="0" w:after="0" w:line="197" w:lineRule="exact"/>
        <w:ind w:left="520" w:right="80"/>
      </w:pPr>
      <w:bookmarkStart w:id="9" w:name="bookmark9"/>
      <w:r>
        <w:t>Перечень мероприятий подпрограммы</w:t>
      </w:r>
      <w:r>
        <w:rPr>
          <w:rStyle w:val="27"/>
        </w:rPr>
        <w:t xml:space="preserve"> «Искусство н народное творчество»</w:t>
      </w:r>
      <w:r>
        <w:t xml:space="preserve"> с указанием объема средств на их реализацию и ожидаемых </w:t>
      </w:r>
      <w:r>
        <w:tab/>
      </w:r>
      <w:r>
        <w:rPr>
          <w:rStyle w:val="28"/>
        </w:rPr>
        <w:t>результатов</w:t>
      </w:r>
      <w:r>
        <w:tab/>
      </w:r>
      <w:bookmarkEnd w:id="9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98"/>
        <w:gridCol w:w="2458"/>
        <w:gridCol w:w="734"/>
        <w:gridCol w:w="394"/>
        <w:gridCol w:w="370"/>
        <w:gridCol w:w="562"/>
        <w:gridCol w:w="384"/>
        <w:gridCol w:w="859"/>
        <w:gridCol w:w="720"/>
        <w:gridCol w:w="744"/>
        <w:gridCol w:w="859"/>
        <w:gridCol w:w="1296"/>
      </w:tblGrid>
      <w:tr w:rsidR="00F5137D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jc w:val="both"/>
            </w:pPr>
            <w:r>
              <w:t>№ п/п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jc w:val="center"/>
            </w:pPr>
            <w:r>
              <w:t>Наименование программы, подпрограммы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right="160"/>
              <w:jc w:val="right"/>
            </w:pPr>
            <w:r>
              <w:t>ГРБС</w:t>
            </w:r>
          </w:p>
        </w:tc>
        <w:tc>
          <w:tcPr>
            <w:tcW w:w="1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right="400"/>
              <w:jc w:val="right"/>
            </w:pPr>
            <w:r>
              <w:t>Код бюджетной классификации</w:t>
            </w:r>
          </w:p>
        </w:tc>
        <w:tc>
          <w:tcPr>
            <w:tcW w:w="3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360"/>
            </w:pPr>
            <w:r>
              <w:t>Расходы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jc w:val="both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1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140"/>
            </w:pPr>
            <w:r>
              <w:t>(тыс. руб.), годы</w:t>
            </w: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ГРБС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proofErr w:type="spellStart"/>
            <w:r>
              <w:t>РзПр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ЦСР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BP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80"/>
            </w:pPr>
            <w:r>
              <w:t>2014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2015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20"/>
            </w:pPr>
            <w:r>
              <w:t>2016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173" w:lineRule="exact"/>
              <w:jc w:val="both"/>
            </w:pPr>
            <w:r>
              <w:t>Итого на период</w:t>
            </w: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355"/>
          <w:jc w:val="center"/>
        </w:trPr>
        <w:tc>
          <w:tcPr>
            <w:tcW w:w="97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80"/>
            </w:pPr>
            <w:r>
              <w:t xml:space="preserve">Цель полпрограммы - обеспечение доступа населения </w:t>
            </w:r>
            <w:proofErr w:type="gramStart"/>
            <w:r>
              <w:t>г</w:t>
            </w:r>
            <w:proofErr w:type="gramEnd"/>
            <w:r>
              <w:t>. Назарове к культурным благам и участию в культурной жизни города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97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80"/>
            </w:pPr>
            <w:r>
              <w:t>Задача 1 - Сохранение и развитие традиционной народной культуры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after="480" w:line="240" w:lineRule="auto"/>
              <w:jc w:val="both"/>
            </w:pPr>
            <w:r>
              <w:rPr>
                <w:rStyle w:val="31"/>
              </w:rPr>
              <w:t>1</w:t>
            </w:r>
            <w:r>
              <w:t>.1.</w:t>
            </w:r>
          </w:p>
          <w:p w:rsidR="00F5137D" w:rsidRDefault="00F13CCB" w:rsidP="00F13CCB">
            <w:pPr>
              <w:pStyle w:val="40"/>
              <w:shd w:val="clear" w:color="auto" w:fill="auto"/>
              <w:spacing w:before="480" w:line="240" w:lineRule="auto"/>
              <w:jc w:val="both"/>
            </w:pPr>
            <w:r>
              <w:t>1.2.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173" w:lineRule="exact"/>
              <w:ind w:left="40"/>
            </w:pPr>
            <w:r>
              <w:t>Обеспечение деятельности (оказание услуг) подведомственных учреждений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right="160"/>
              <w:jc w:val="right"/>
            </w:pPr>
            <w:r>
              <w:t>Отдел культуры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0430081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60"/>
            </w:pPr>
            <w:r>
              <w:t>29449,369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27595,9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20"/>
            </w:pPr>
            <w:r>
              <w:t>27648,3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84693,569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144" w:lineRule="exact"/>
              <w:jc w:val="center"/>
            </w:pPr>
            <w:r>
              <w:t xml:space="preserve">Количество </w:t>
            </w:r>
            <w:proofErr w:type="spellStart"/>
            <w:r>
              <w:t>меропршггий</w:t>
            </w:r>
            <w:proofErr w:type="spellEnd"/>
            <w:r>
              <w:t xml:space="preserve"> достигнет 3603 ед.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773"/>
          <w:jc w:val="center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left="40"/>
            </w:pPr>
            <w:r>
              <w:t>Обеспечение деятельности (оказание услуг) подведомственных учреждений за счет средств от предпринимательской деятельности</w:t>
            </w: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0438810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80"/>
            </w:pPr>
            <w:r>
              <w:t>1600,0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1630,0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20"/>
            </w:pPr>
            <w:r>
              <w:t>1660,0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4890,0</w:t>
            </w: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1.3.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173" w:lineRule="exact"/>
              <w:ind w:left="40"/>
            </w:pPr>
            <w:r>
              <w:t>Обеспечение деятельности (оказание услуг) подведомственных учреждений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right="160"/>
              <w:jc w:val="right"/>
            </w:pPr>
            <w:proofErr w:type="spellStart"/>
            <w:r>
              <w:t>ции</w:t>
            </w:r>
            <w:proofErr w:type="spellEnd"/>
            <w:r>
              <w:t xml:space="preserve"> г. Назарово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0431021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80"/>
            </w:pPr>
            <w:r>
              <w:t>761,939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300"/>
            </w:pPr>
            <w:r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761,939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1.4.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left="40"/>
            </w:pPr>
            <w:r>
              <w:t>Обеспечение деятельности (оказание услуг) подведомственных учреждений</w:t>
            </w: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0431031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60"/>
            </w:pPr>
            <w:r>
              <w:t>105,08706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300"/>
            </w:pPr>
            <w:r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105,08706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1.5.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left="40"/>
            </w:pPr>
            <w:r>
              <w:t>Расходы за счет безвозмездных поступлений от приносящей доход деятельности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0438811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60"/>
            </w:pPr>
            <w:r>
              <w:t>1900,000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1900,00000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73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40"/>
            </w:pPr>
            <w:r>
              <w:t>Итого по задаче 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160"/>
            </w:pPr>
            <w:r>
              <w:t>33816,39506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100"/>
            </w:pPr>
            <w:r>
              <w:t>29225,900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20"/>
            </w:pPr>
            <w:r>
              <w:t>29308,300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jc w:val="both"/>
            </w:pPr>
            <w:r>
              <w:t>92350,59506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11"/>
          <w:jc w:val="center"/>
        </w:trPr>
        <w:tc>
          <w:tcPr>
            <w:tcW w:w="97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80"/>
            </w:pPr>
            <w:r>
              <w:t xml:space="preserve">Задача 2 - Организация и проведение </w:t>
            </w:r>
            <w:proofErr w:type="gramStart"/>
            <w:r>
              <w:t xml:space="preserve">культу </w:t>
            </w:r>
            <w:proofErr w:type="spellStart"/>
            <w:r>
              <w:t>рных</w:t>
            </w:r>
            <w:proofErr w:type="spellEnd"/>
            <w:proofErr w:type="gramEnd"/>
            <w:r>
              <w:t xml:space="preserve"> событий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542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jc w:val="both"/>
            </w:pPr>
            <w:r>
              <w:rPr>
                <w:rStyle w:val="31"/>
              </w:rPr>
              <w:t>2</w:t>
            </w:r>
            <w:r>
              <w:t>.1.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left="40"/>
            </w:pPr>
            <w:r>
              <w:t>Обеспечение деятельности (оказание услуг) подведомственных учреждений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right="160"/>
              <w:jc w:val="right"/>
            </w:pPr>
            <w:r>
              <w:t xml:space="preserve">Отдел культуры </w:t>
            </w:r>
            <w:proofErr w:type="spellStart"/>
            <w:proofErr w:type="gramStart"/>
            <w:r>
              <w:t>администра</w:t>
            </w:r>
            <w:proofErr w:type="spellEnd"/>
            <w:r>
              <w:t xml:space="preserve"> </w:t>
            </w:r>
            <w:proofErr w:type="spellStart"/>
            <w:r>
              <w:t>ции</w:t>
            </w:r>
            <w:proofErr w:type="spellEnd"/>
            <w:proofErr w:type="gramEnd"/>
            <w:r>
              <w:t xml:space="preserve"> г. Назарово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0430081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80"/>
            </w:pPr>
            <w:r>
              <w:t>670,8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670,8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20"/>
            </w:pPr>
            <w:r>
              <w:t>670,8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2012,4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139" w:lineRule="exact"/>
              <w:jc w:val="center"/>
            </w:pPr>
            <w:r>
              <w:t>Не менее 17 мероприятий - культурных брендов</w:t>
            </w: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926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2.2.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left="40"/>
            </w:pPr>
            <w:r>
              <w:t xml:space="preserve">Устройство звезд, посвященных Назаровскому </w:t>
            </w:r>
            <w:proofErr w:type="spellStart"/>
            <w:r>
              <w:t>кинофоруму</w:t>
            </w:r>
            <w:proofErr w:type="spellEnd"/>
            <w:r>
              <w:t xml:space="preserve"> отечественных фильмов имени Марины Ладыниной (кредиторская задолженность 2013 года)</w:t>
            </w: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/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0434802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80"/>
            </w:pPr>
            <w:r>
              <w:t>42,551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300"/>
            </w:pPr>
            <w:r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42,551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098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2.3.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left="40"/>
            </w:pPr>
            <w:r>
              <w:t xml:space="preserve">Осуществление (возмещение) расходов, направленных на создание безопасных и комфортных условий функционирования объектов муниципальной </w:t>
            </w:r>
            <w:proofErr w:type="spellStart"/>
            <w:r>
              <w:t>собственности</w:t>
            </w:r>
            <w:proofErr w:type="gramStart"/>
            <w:r>
              <w:t>,р</w:t>
            </w:r>
            <w:proofErr w:type="gramEnd"/>
            <w:r>
              <w:t>азвитие</w:t>
            </w:r>
            <w:proofErr w:type="spellEnd"/>
            <w:r>
              <w:t xml:space="preserve"> муниципальных учреждений в рамках подпрограммы "Искусство и народное творчество" муниципальной программы г Назарово "Развитие культуры в городе Назарово"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0437746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80"/>
            </w:pPr>
            <w:r>
              <w:t>4158,4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300"/>
            </w:pPr>
            <w:r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4158,4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2122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2.4.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left="40"/>
            </w:pPr>
            <w:r>
              <w:t xml:space="preserve">Осуществление (возмещение) расходов, направленных на создание безопасных и комфортных условий функционирования объектов муниципальной </w:t>
            </w:r>
            <w:proofErr w:type="spellStart"/>
            <w:r>
              <w:t>собственности</w:t>
            </w:r>
            <w:proofErr w:type="gramStart"/>
            <w:r>
              <w:t>.р</w:t>
            </w:r>
            <w:proofErr w:type="gramEnd"/>
            <w:r>
              <w:t>азвитие</w:t>
            </w:r>
            <w:proofErr w:type="spellEnd"/>
            <w:r>
              <w:t xml:space="preserve"> муниципальных учреждений за счет средств местного бюджета в рамках подпрограммы "Искусство и народное творчество" муниципальной программы г. Назарово "Развитие культуры в городе Назарово"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00"/>
            </w:pPr>
            <w:r>
              <w:t>059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0801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80"/>
            </w:pPr>
            <w:r>
              <w:t>0434804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120"/>
            </w:pPr>
            <w:r>
              <w:t>612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80"/>
            </w:pPr>
            <w:r>
              <w:t>41,584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300"/>
            </w:pPr>
            <w:r>
              <w:t>0,0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jc w:val="both"/>
            </w:pPr>
            <w:r>
              <w:t>41,584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68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40"/>
            </w:pPr>
            <w:r>
              <w:t>Итого по задаче 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160"/>
            </w:pPr>
            <w:r>
              <w:t>4913,335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670,8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20"/>
            </w:pPr>
            <w:r>
              <w:t>670,8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jc w:val="both"/>
            </w:pPr>
            <w:r>
              <w:t>6254,935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73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40"/>
            </w:pPr>
            <w:r>
              <w:t>Всего по подпрограмме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160"/>
            </w:pPr>
            <w:r>
              <w:t>38729,73006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29896,7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20"/>
            </w:pPr>
            <w:r>
              <w:t>29979,1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jc w:val="both"/>
            </w:pPr>
            <w:r>
              <w:t>98605,53006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spacing w:line="240" w:lineRule="auto"/>
              <w:ind w:left="40"/>
            </w:pPr>
            <w:r>
              <w:t>В том числе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  <w:tr w:rsidR="00F5137D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40"/>
              <w:shd w:val="clear" w:color="auto" w:fill="auto"/>
              <w:ind w:left="40"/>
            </w:pPr>
            <w:r>
              <w:t xml:space="preserve">ГРБС 1 - Отдел культуры администрации </w:t>
            </w:r>
            <w:proofErr w:type="gramStart"/>
            <w:r>
              <w:t>г</w:t>
            </w:r>
            <w:proofErr w:type="gramEnd"/>
            <w:r>
              <w:t>. Назарово Красноярского края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160"/>
            </w:pPr>
            <w:r>
              <w:t>38729,73006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40"/>
            </w:pPr>
            <w:r>
              <w:t>29896,7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ind w:left="220"/>
            </w:pPr>
            <w:r>
              <w:t>29979,1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13CCB" w:rsidP="00F13CCB">
            <w:pPr>
              <w:pStyle w:val="30"/>
              <w:shd w:val="clear" w:color="auto" w:fill="auto"/>
              <w:spacing w:line="240" w:lineRule="auto"/>
              <w:jc w:val="both"/>
            </w:pPr>
            <w:r>
              <w:t>98605,53006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7D" w:rsidRDefault="00F5137D" w:rsidP="00F13CCB">
            <w:pPr>
              <w:rPr>
                <w:sz w:val="10"/>
                <w:szCs w:val="10"/>
              </w:rPr>
            </w:pPr>
          </w:p>
        </w:tc>
      </w:tr>
    </w:tbl>
    <w:p w:rsidR="00F5137D" w:rsidRDefault="00F5137D">
      <w:pPr>
        <w:rPr>
          <w:sz w:val="2"/>
          <w:szCs w:val="2"/>
        </w:rPr>
      </w:pPr>
    </w:p>
    <w:sectPr w:rsidR="00F5137D" w:rsidSect="00F13CCB">
      <w:type w:val="continuous"/>
      <w:pgSz w:w="11905" w:h="16837"/>
      <w:pgMar w:top="902" w:right="1021" w:bottom="1361" w:left="79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CCB" w:rsidRDefault="00F13CCB" w:rsidP="00F5137D">
      <w:r>
        <w:separator/>
      </w:r>
    </w:p>
  </w:endnote>
  <w:endnote w:type="continuationSeparator" w:id="0">
    <w:p w:rsidR="00F13CCB" w:rsidRDefault="00F13CCB" w:rsidP="00F51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CCB" w:rsidRDefault="00F13CCB"/>
  </w:footnote>
  <w:footnote w:type="continuationSeparator" w:id="0">
    <w:p w:rsidR="00F13CCB" w:rsidRDefault="00F13CC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5137D"/>
    <w:rsid w:val="00F13CCB"/>
    <w:rsid w:val="00F51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137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5137D"/>
    <w:rPr>
      <w:color w:val="000080"/>
      <w:u w:val="single"/>
    </w:rPr>
  </w:style>
  <w:style w:type="character" w:customStyle="1" w:styleId="4">
    <w:name w:val="Основной текст (4)_"/>
    <w:basedOn w:val="a0"/>
    <w:link w:val="40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Заголовок №2 (2)_"/>
    <w:basedOn w:val="a0"/>
    <w:link w:val="220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226pt">
    <w:name w:val="Заголовок №2 (2) + 6 pt;Курсив"/>
    <w:basedOn w:val="22"/>
    <w:rsid w:val="00F5137D"/>
    <w:rPr>
      <w:i/>
      <w:iCs/>
      <w:spacing w:val="0"/>
      <w:sz w:val="12"/>
      <w:szCs w:val="12"/>
    </w:rPr>
  </w:style>
  <w:style w:type="character" w:customStyle="1" w:styleId="226pt0">
    <w:name w:val="Заголовок №2 (2) + 6 pt;Курсив"/>
    <w:basedOn w:val="22"/>
    <w:rsid w:val="00F5137D"/>
    <w:rPr>
      <w:i/>
      <w:iCs/>
      <w:spacing w:val="0"/>
      <w:sz w:val="12"/>
      <w:szCs w:val="12"/>
      <w:u w:val="single"/>
    </w:rPr>
  </w:style>
  <w:style w:type="character" w:customStyle="1" w:styleId="2">
    <w:name w:val="Заголовок №2_"/>
    <w:basedOn w:val="a0"/>
    <w:link w:val="20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a4">
    <w:name w:val="Основной текст_"/>
    <w:basedOn w:val="a0"/>
    <w:link w:val="1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3">
    <w:name w:val="Основной текст (3)_"/>
    <w:basedOn w:val="a0"/>
    <w:link w:val="30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1">
    <w:name w:val="Основной текст (2)_"/>
    <w:basedOn w:val="a0"/>
    <w:link w:val="23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">
    <w:name w:val="Заголовок №2"/>
    <w:basedOn w:val="2"/>
    <w:rsid w:val="00F5137D"/>
    <w:rPr>
      <w:u w:val="single"/>
    </w:rPr>
  </w:style>
  <w:style w:type="character" w:customStyle="1" w:styleId="2TrebuchetMS75pt0pt">
    <w:name w:val="Заголовок №2 + Trebuchet MS;7;5 pt;Интервал 0 pt"/>
    <w:basedOn w:val="2"/>
    <w:rsid w:val="00F5137D"/>
    <w:rPr>
      <w:rFonts w:ascii="Trebuchet MS" w:eastAsia="Trebuchet MS" w:hAnsi="Trebuchet MS" w:cs="Trebuchet MS"/>
      <w:b w:val="0"/>
      <w:bCs w:val="0"/>
      <w:spacing w:val="10"/>
      <w:w w:val="100"/>
      <w:sz w:val="15"/>
      <w:szCs w:val="15"/>
      <w:u w:val="single"/>
    </w:rPr>
  </w:style>
  <w:style w:type="character" w:customStyle="1" w:styleId="2TrebuchetMS75pt0pt0">
    <w:name w:val="Заголовок №2 + Trebuchet MS;7;5 pt;Интервал 0 pt"/>
    <w:basedOn w:val="2"/>
    <w:rsid w:val="00F5137D"/>
    <w:rPr>
      <w:rFonts w:ascii="Trebuchet MS" w:eastAsia="Trebuchet MS" w:hAnsi="Trebuchet MS" w:cs="Trebuchet MS"/>
      <w:b w:val="0"/>
      <w:bCs w:val="0"/>
      <w:spacing w:val="10"/>
      <w:w w:val="100"/>
      <w:sz w:val="15"/>
      <w:szCs w:val="15"/>
    </w:rPr>
  </w:style>
  <w:style w:type="character" w:customStyle="1" w:styleId="26pt">
    <w:name w:val="Заголовок №2 + 6 pt;Курсив"/>
    <w:basedOn w:val="2"/>
    <w:rsid w:val="00F5137D"/>
    <w:rPr>
      <w:i/>
      <w:iCs/>
      <w:spacing w:val="0"/>
      <w:sz w:val="12"/>
      <w:szCs w:val="12"/>
      <w:u w:val="single"/>
    </w:rPr>
  </w:style>
  <w:style w:type="character" w:customStyle="1" w:styleId="10">
    <w:name w:val="Заголовок №1_"/>
    <w:basedOn w:val="a0"/>
    <w:link w:val="11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">
    <w:name w:val="Основной текст (5)_"/>
    <w:basedOn w:val="a0"/>
    <w:link w:val="50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55pt">
    <w:name w:val="Основной текст (5) + 5;5 pt"/>
    <w:basedOn w:val="5"/>
    <w:rsid w:val="00F5137D"/>
    <w:rPr>
      <w:spacing w:val="0"/>
      <w:sz w:val="11"/>
      <w:szCs w:val="11"/>
    </w:rPr>
  </w:style>
  <w:style w:type="character" w:customStyle="1" w:styleId="12">
    <w:name w:val="Заголовок №1 (2)_"/>
    <w:basedOn w:val="a0"/>
    <w:link w:val="120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121">
    <w:name w:val="Заголовок №1 (2)"/>
    <w:basedOn w:val="12"/>
    <w:rsid w:val="00F5137D"/>
    <w:rPr>
      <w:u w:val="single"/>
    </w:rPr>
  </w:style>
  <w:style w:type="character" w:customStyle="1" w:styleId="a5">
    <w:name w:val="Подпись к таблице_"/>
    <w:basedOn w:val="a0"/>
    <w:link w:val="a6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7">
    <w:name w:val="Подпись к таблице + Не полужирный"/>
    <w:basedOn w:val="a5"/>
    <w:rsid w:val="00F5137D"/>
    <w:rPr>
      <w:b/>
      <w:bCs/>
      <w:spacing w:val="0"/>
    </w:rPr>
  </w:style>
  <w:style w:type="character" w:customStyle="1" w:styleId="25">
    <w:name w:val="Подпись к таблице (2)_"/>
    <w:basedOn w:val="a0"/>
    <w:link w:val="26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6">
    <w:name w:val="Основной текст (6)_"/>
    <w:basedOn w:val="a0"/>
    <w:link w:val="60"/>
    <w:rsid w:val="00F51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45pt">
    <w:name w:val="Основной текст + 4;5 pt"/>
    <w:basedOn w:val="a4"/>
    <w:rsid w:val="00F5137D"/>
    <w:rPr>
      <w:spacing w:val="0"/>
      <w:sz w:val="9"/>
      <w:szCs w:val="9"/>
    </w:rPr>
  </w:style>
  <w:style w:type="character" w:customStyle="1" w:styleId="41">
    <w:name w:val="Основной текст (4) + Курсив"/>
    <w:basedOn w:val="4"/>
    <w:rsid w:val="00F5137D"/>
    <w:rPr>
      <w:i/>
      <w:iCs/>
      <w:spacing w:val="0"/>
    </w:rPr>
  </w:style>
  <w:style w:type="character" w:customStyle="1" w:styleId="42">
    <w:name w:val="Основной текст (4) + Курсив"/>
    <w:basedOn w:val="4"/>
    <w:rsid w:val="00F5137D"/>
    <w:rPr>
      <w:i/>
      <w:iCs/>
      <w:spacing w:val="0"/>
      <w:u w:val="single"/>
      <w:lang w:val="en-US"/>
    </w:rPr>
  </w:style>
  <w:style w:type="character" w:customStyle="1" w:styleId="43">
    <w:name w:val="Основной текст (4)"/>
    <w:basedOn w:val="4"/>
    <w:rsid w:val="00F5137D"/>
    <w:rPr>
      <w:u w:val="single"/>
    </w:rPr>
  </w:style>
  <w:style w:type="character" w:customStyle="1" w:styleId="27">
    <w:name w:val="Заголовок №2 + Полужирный"/>
    <w:basedOn w:val="2"/>
    <w:rsid w:val="00F5137D"/>
    <w:rPr>
      <w:b/>
      <w:bCs/>
      <w:spacing w:val="0"/>
    </w:rPr>
  </w:style>
  <w:style w:type="character" w:customStyle="1" w:styleId="28">
    <w:name w:val="Заголовок №2"/>
    <w:basedOn w:val="2"/>
    <w:rsid w:val="00F5137D"/>
    <w:rPr>
      <w:u w:val="single"/>
    </w:rPr>
  </w:style>
  <w:style w:type="character" w:customStyle="1" w:styleId="31">
    <w:name w:val="Основной текст (3) + Не полужирный"/>
    <w:basedOn w:val="3"/>
    <w:rsid w:val="00F5137D"/>
    <w:rPr>
      <w:b/>
      <w:bCs/>
      <w:spacing w:val="0"/>
    </w:rPr>
  </w:style>
  <w:style w:type="paragraph" w:customStyle="1" w:styleId="40">
    <w:name w:val="Основной текст (4)"/>
    <w:basedOn w:val="a"/>
    <w:link w:val="4"/>
    <w:rsid w:val="00F5137D"/>
    <w:pPr>
      <w:shd w:val="clear" w:color="auto" w:fill="FFFFFF"/>
      <w:spacing w:line="168" w:lineRule="exac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220">
    <w:name w:val="Заголовок №2 (2)"/>
    <w:basedOn w:val="a"/>
    <w:link w:val="22"/>
    <w:rsid w:val="00F5137D"/>
    <w:pPr>
      <w:shd w:val="clear" w:color="auto" w:fill="FFFFFF"/>
      <w:spacing w:after="60" w:line="168" w:lineRule="exact"/>
      <w:outlineLvl w:val="1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0">
    <w:name w:val="Заголовок №2"/>
    <w:basedOn w:val="a"/>
    <w:link w:val="2"/>
    <w:rsid w:val="00F5137D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">
    <w:name w:val="Основной текст1"/>
    <w:basedOn w:val="a"/>
    <w:link w:val="a4"/>
    <w:rsid w:val="00F5137D"/>
    <w:pPr>
      <w:shd w:val="clear" w:color="auto" w:fill="FFFFFF"/>
      <w:spacing w:line="0" w:lineRule="atLeast"/>
      <w:ind w:hanging="160"/>
      <w:jc w:val="righ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0">
    <w:name w:val="Основной текст (3)"/>
    <w:basedOn w:val="a"/>
    <w:link w:val="3"/>
    <w:rsid w:val="00F513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3">
    <w:name w:val="Основной текст (2)"/>
    <w:basedOn w:val="a"/>
    <w:link w:val="21"/>
    <w:rsid w:val="00F513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F5137D"/>
    <w:pPr>
      <w:shd w:val="clear" w:color="auto" w:fill="FFFFFF"/>
      <w:spacing w:before="120" w:line="230" w:lineRule="exact"/>
      <w:outlineLvl w:val="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rsid w:val="00F513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20">
    <w:name w:val="Заголовок №1 (2)"/>
    <w:basedOn w:val="a"/>
    <w:link w:val="12"/>
    <w:rsid w:val="00F5137D"/>
    <w:pPr>
      <w:shd w:val="clear" w:color="auto" w:fill="FFFFFF"/>
      <w:spacing w:after="180" w:line="144" w:lineRule="exac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6">
    <w:name w:val="Подпись к таблице"/>
    <w:basedOn w:val="a"/>
    <w:link w:val="a5"/>
    <w:rsid w:val="00F513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26">
    <w:name w:val="Подпись к таблице (2)"/>
    <w:basedOn w:val="a"/>
    <w:link w:val="25"/>
    <w:rsid w:val="00F513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60">
    <w:name w:val="Основной текст (6)"/>
    <w:basedOn w:val="a"/>
    <w:link w:val="6"/>
    <w:rsid w:val="00F5137D"/>
    <w:pPr>
      <w:shd w:val="clear" w:color="auto" w:fill="FFFFFF"/>
      <w:spacing w:line="120" w:lineRule="exact"/>
      <w:jc w:val="center"/>
    </w:pPr>
    <w:rPr>
      <w:rFonts w:ascii="Times New Roman" w:eastAsia="Times New Roman" w:hAnsi="Times New Roman" w:cs="Times New Roman"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2015-02-10T06:20:00Z</dcterms:created>
  <dcterms:modified xsi:type="dcterms:W3CDTF">2015-02-10T06:33:00Z</dcterms:modified>
</cp:coreProperties>
</file>